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6" w:rsidRPr="00862965" w:rsidRDefault="00810696" w:rsidP="008629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65">
        <w:rPr>
          <w:rFonts w:ascii="Times New Roman" w:hAnsi="Times New Roman" w:cs="Times New Roman"/>
          <w:b/>
          <w:sz w:val="28"/>
          <w:szCs w:val="28"/>
        </w:rPr>
        <w:t xml:space="preserve">03-176 ГАЗ-14 "Чайка" 4х2 4-дверный заднеприводный представительский лимузин, мест 7 + 70 кг в багажнике, вес: снаряжённый 2.605 </w:t>
      </w:r>
      <w:proofErr w:type="spellStart"/>
      <w:r w:rsidRPr="0086296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62965">
        <w:rPr>
          <w:rFonts w:ascii="Times New Roman" w:hAnsi="Times New Roman" w:cs="Times New Roman"/>
          <w:b/>
          <w:sz w:val="28"/>
          <w:szCs w:val="28"/>
        </w:rPr>
        <w:t xml:space="preserve">, полный 3.165 </w:t>
      </w:r>
      <w:proofErr w:type="spellStart"/>
      <w:r w:rsidRPr="0086296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62965">
        <w:rPr>
          <w:rFonts w:ascii="Times New Roman" w:hAnsi="Times New Roman" w:cs="Times New Roman"/>
          <w:b/>
          <w:sz w:val="28"/>
          <w:szCs w:val="28"/>
        </w:rPr>
        <w:t xml:space="preserve">, V8 ЗМЗ-14 220 </w:t>
      </w:r>
      <w:proofErr w:type="spellStart"/>
      <w:r w:rsidRPr="0086296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62965">
        <w:rPr>
          <w:rFonts w:ascii="Times New Roman" w:hAnsi="Times New Roman" w:cs="Times New Roman"/>
          <w:b/>
          <w:sz w:val="28"/>
          <w:szCs w:val="28"/>
        </w:rPr>
        <w:t xml:space="preserve">, 175 км/час, 1114 экз., ГАЗ г. Горький, 1976-88 г. </w:t>
      </w:r>
      <w:proofErr w:type="gramStart"/>
      <w:r w:rsidRPr="008629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2965">
        <w:rPr>
          <w:rFonts w:ascii="Times New Roman" w:hAnsi="Times New Roman" w:cs="Times New Roman"/>
          <w:b/>
          <w:sz w:val="28"/>
          <w:szCs w:val="28"/>
        </w:rPr>
        <w:t>.</w:t>
      </w:r>
    </w:p>
    <w:p w:rsidR="00810696" w:rsidRDefault="005D4568" w:rsidP="00563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254D4B" wp14:editId="72131AE9">
            <wp:simplePos x="0" y="0"/>
            <wp:positionH relativeFrom="margin">
              <wp:posOffset>1057275</wp:posOffset>
            </wp:positionH>
            <wp:positionV relativeFrom="margin">
              <wp:posOffset>695325</wp:posOffset>
            </wp:positionV>
            <wp:extent cx="4733290" cy="2942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696" w:rsidRDefault="00810696" w:rsidP="00563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696" w:rsidRDefault="00810696" w:rsidP="00563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568" w:rsidRDefault="005D4568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862965" w:rsidRDefault="005636BC" w:rsidP="005636B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62965">
        <w:rPr>
          <w:rFonts w:ascii="Times New Roman" w:hAnsi="Times New Roman" w:cs="Times New Roman"/>
          <w:i/>
          <w:sz w:val="24"/>
          <w:szCs w:val="24"/>
        </w:rPr>
        <w:t xml:space="preserve">По материалам К. Андреева, И. Горячева, А.  Павленко, М. </w:t>
      </w:r>
      <w:proofErr w:type="spellStart"/>
      <w:r w:rsidRPr="00862965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862965">
        <w:rPr>
          <w:rFonts w:ascii="Times New Roman" w:hAnsi="Times New Roman" w:cs="Times New Roman"/>
          <w:i/>
          <w:sz w:val="24"/>
          <w:szCs w:val="24"/>
        </w:rPr>
        <w:t xml:space="preserve"> и А. С. Трубина.</w:t>
      </w:r>
    </w:p>
    <w:p w:rsidR="003359D1" w:rsidRDefault="003359D1" w:rsidP="00335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«Чайка» Второго поколения ГАЗ-14 - модель настолько гармоничная, что и сегодня смотрелась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бы </w:t>
      </w:r>
      <w:r w:rsidR="002C39D4">
        <w:rPr>
          <w:rFonts w:ascii="Times New Roman" w:hAnsi="Times New Roman" w:cs="Times New Roman"/>
          <w:sz w:val="24"/>
          <w:szCs w:val="24"/>
        </w:rPr>
        <w:t>в</w:t>
      </w:r>
      <w:r w:rsidRPr="003359D1">
        <w:rPr>
          <w:rFonts w:ascii="Times New Roman" w:hAnsi="Times New Roman" w:cs="Times New Roman"/>
          <w:sz w:val="24"/>
          <w:szCs w:val="24"/>
        </w:rPr>
        <w:t>полне современно. Однако затеянная Горбачевым</w:t>
      </w:r>
      <w:proofErr w:type="gramStart"/>
      <w:r w:rsidRPr="003359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59D1">
        <w:rPr>
          <w:rFonts w:ascii="Times New Roman" w:hAnsi="Times New Roman" w:cs="Times New Roman"/>
          <w:sz w:val="24"/>
          <w:szCs w:val="24"/>
        </w:rPr>
        <w:t xml:space="preserve"> конце 80-х годов борьба с привилегиями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оборвала полет новой «Чайки».</w:t>
      </w:r>
    </w:p>
    <w:p w:rsidR="003359D1" w:rsidRPr="003359D1" w:rsidRDefault="003359D1" w:rsidP="00335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b/>
          <w:sz w:val="24"/>
          <w:szCs w:val="24"/>
        </w:rPr>
        <w:t>Особо важное задание</w:t>
      </w:r>
    </w:p>
    <w:p w:rsidR="003359D1" w:rsidRPr="003359D1" w:rsidRDefault="003359D1" w:rsidP="00335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В середине 60-х годов ГАЗ получил команду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обновить «Чайку» в соответствии с требованиями времени. Это касалось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экстерьера, но и комфорта,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пассажиров. Ведущими конструкторами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проекта были назначены Н. А. Юшманов,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принимавший участие в создании ГАЗ-13,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и В. Н.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Носаков</w:t>
      </w:r>
      <w:proofErr w:type="spellEnd"/>
      <w:r w:rsidRPr="003359D1">
        <w:rPr>
          <w:rFonts w:ascii="Times New Roman" w:hAnsi="Times New Roman" w:cs="Times New Roman"/>
          <w:sz w:val="24"/>
          <w:szCs w:val="24"/>
        </w:rPr>
        <w:t>. Кроме них в команду вошли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С. В. Волков, Ю. И. Докукин, В. И. Борисов,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А. В. Ткачев, Б. Д. Свирский, В. Д. Вилков,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А. Ю. Чистяков, Л. Д. Кальмансон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конструкторы. Поскольку предстояло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выполнить «особо важное государственное задание», работы возглавил главный</w:t>
      </w:r>
      <w:r w:rsidR="00E84DB2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конструктор Горьковского автозавода</w:t>
      </w:r>
      <w:r w:rsidR="00E84DB2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А. Д.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Просвирнин</w:t>
      </w:r>
      <w:proofErr w:type="spellEnd"/>
      <w:r w:rsidRPr="003359D1">
        <w:rPr>
          <w:rFonts w:ascii="Times New Roman" w:hAnsi="Times New Roman" w:cs="Times New Roman"/>
          <w:sz w:val="24"/>
          <w:szCs w:val="24"/>
        </w:rPr>
        <w:t>. Разработку экстерьера</w:t>
      </w:r>
      <w:r w:rsidR="00E84DB2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новой машины поручили Льву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Еремееву</w:t>
      </w:r>
      <w:proofErr w:type="spellEnd"/>
      <w:r w:rsidRPr="003359D1">
        <w:rPr>
          <w:rFonts w:ascii="Times New Roman" w:hAnsi="Times New Roman" w:cs="Times New Roman"/>
          <w:sz w:val="24"/>
          <w:szCs w:val="24"/>
        </w:rPr>
        <w:t>.</w:t>
      </w:r>
      <w:r w:rsidR="00E84DB2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Носаков</w:t>
      </w:r>
      <w:proofErr w:type="spellEnd"/>
      <w:r w:rsidRPr="003359D1">
        <w:rPr>
          <w:rFonts w:ascii="Times New Roman" w:hAnsi="Times New Roman" w:cs="Times New Roman"/>
          <w:sz w:val="24"/>
          <w:szCs w:val="24"/>
        </w:rPr>
        <w:t xml:space="preserve"> вспоминал, что на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E84DB2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к тому времени сложилась своя методика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работы над каждым новым автомобилем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«</w:t>
      </w:r>
      <w:r w:rsidR="00862965">
        <w:rPr>
          <w:rFonts w:ascii="Times New Roman" w:hAnsi="Times New Roman" w:cs="Times New Roman"/>
          <w:sz w:val="24"/>
          <w:szCs w:val="24"/>
        </w:rPr>
        <w:t>3-</w:t>
      </w:r>
      <w:r w:rsidRPr="003359D1">
        <w:rPr>
          <w:rFonts w:ascii="Times New Roman" w:hAnsi="Times New Roman" w:cs="Times New Roman"/>
          <w:sz w:val="24"/>
          <w:szCs w:val="24"/>
        </w:rPr>
        <w:t>серийная». На первой серии опытных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образцов конструкторы отрабатывали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«как делать не надо», на второй — «как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надо», а третья серия представляла собой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уже «правильный» вариант, реализованный</w:t>
      </w:r>
      <w:r w:rsidR="00BE42BA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на практике.</w:t>
      </w:r>
    </w:p>
    <w:p w:rsidR="003359D1" w:rsidRPr="003359D1" w:rsidRDefault="00BE42BA" w:rsidP="00335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При создании в 1967 году первой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прототипов новой «Чайки» стало понятно,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что выполнить техническое задание «малой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кровью», водрузив модернизированный кузов на шасси предыдущей модели, не удастся. Перед </w:t>
      </w:r>
      <w:proofErr w:type="spellStart"/>
      <w:r w:rsidR="003359D1" w:rsidRPr="003359D1"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 w:rsidR="003359D1" w:rsidRPr="003359D1">
        <w:rPr>
          <w:rFonts w:ascii="Times New Roman" w:hAnsi="Times New Roman" w:cs="Times New Roman"/>
          <w:sz w:val="24"/>
          <w:szCs w:val="24"/>
        </w:rPr>
        <w:t xml:space="preserve"> стояла сложная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задача: нужно было создать современный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автомобиль со стремительным силуэтом,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приспособив новый кузов к параметрам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старой «Чайки» (с учетом высоты двигателя, определяющей высоту линии капота,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и колесной базы). Компромисс не удался: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прототип вышел чересчур громоздким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и тяжеловесным, с могучими боковинами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и узкими окнами. Уменьшить высоту машины можно было за счет изменения «геометрии» посадки пассажиров, что, в свою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очередь, отражалось на длине салона.</w:t>
      </w:r>
    </w:p>
    <w:p w:rsidR="003359D1" w:rsidRPr="003359D1" w:rsidRDefault="003359D1" w:rsidP="00335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9D1">
        <w:rPr>
          <w:rFonts w:ascii="Times New Roman" w:hAnsi="Times New Roman" w:cs="Times New Roman"/>
          <w:sz w:val="24"/>
          <w:szCs w:val="24"/>
        </w:rPr>
        <w:t>К конструированию второй серии прототипов подошли более «демократично». Колесную базу увеличили на 20 см,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колею на 5 см. Поскольку высоту капота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 xml:space="preserve">«в административном порядке» ограничили одним метром, необходимо было </w:t>
      </w:r>
      <w:proofErr w:type="spellStart"/>
      <w:r w:rsidRPr="003359D1">
        <w:rPr>
          <w:rFonts w:ascii="Times New Roman" w:hAnsi="Times New Roman" w:cs="Times New Roman"/>
          <w:sz w:val="24"/>
          <w:szCs w:val="24"/>
        </w:rPr>
        <w:t>подругому</w:t>
      </w:r>
      <w:proofErr w:type="spellEnd"/>
      <w:r w:rsidRPr="003359D1">
        <w:rPr>
          <w:rFonts w:ascii="Times New Roman" w:hAnsi="Times New Roman" w:cs="Times New Roman"/>
          <w:sz w:val="24"/>
          <w:szCs w:val="24"/>
        </w:rPr>
        <w:t xml:space="preserve"> крепить двигатель и размещать его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агрегаты. Все это потребовало изменения</w:t>
      </w:r>
      <w:r w:rsidR="006E56D4">
        <w:rPr>
          <w:rFonts w:ascii="Times New Roman" w:hAnsi="Times New Roman" w:cs="Times New Roman"/>
          <w:sz w:val="24"/>
          <w:szCs w:val="24"/>
        </w:rPr>
        <w:t xml:space="preserve"> </w:t>
      </w:r>
      <w:r w:rsidRPr="003359D1">
        <w:rPr>
          <w:rFonts w:ascii="Times New Roman" w:hAnsi="Times New Roman" w:cs="Times New Roman"/>
          <w:sz w:val="24"/>
          <w:szCs w:val="24"/>
        </w:rPr>
        <w:t>архитектуры Х-образной рамы.</w:t>
      </w:r>
    </w:p>
    <w:p w:rsidR="003359D1" w:rsidRDefault="006E56D4" w:rsidP="004A5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Хотя вины Льва </w:t>
      </w:r>
      <w:proofErr w:type="spellStart"/>
      <w:r w:rsidR="003359D1" w:rsidRPr="003359D1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3359D1" w:rsidRPr="003359D1">
        <w:rPr>
          <w:rFonts w:ascii="Times New Roman" w:hAnsi="Times New Roman" w:cs="Times New Roman"/>
          <w:sz w:val="24"/>
          <w:szCs w:val="24"/>
        </w:rPr>
        <w:t xml:space="preserve"> в провале прототипов первой серии не было, на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экстерьера кузова был объявлен конкурс,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который выиграл молодой горьковский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дизайнер, недавний выпускник </w:t>
      </w:r>
      <w:proofErr w:type="spellStart"/>
      <w:r w:rsidR="003359D1" w:rsidRPr="003359D1">
        <w:rPr>
          <w:rFonts w:ascii="Times New Roman" w:hAnsi="Times New Roman" w:cs="Times New Roman"/>
          <w:sz w:val="24"/>
          <w:szCs w:val="24"/>
        </w:rPr>
        <w:t>Мухинского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училища Станислав Волков. Ему удалось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создать самобытный экстерьер, стилистически ничуть не напоминавший ни сановный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лимузин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59D1" w:rsidRPr="003359D1">
        <w:rPr>
          <w:rFonts w:ascii="Times New Roman" w:hAnsi="Times New Roman" w:cs="Times New Roman"/>
          <w:sz w:val="24"/>
          <w:szCs w:val="24"/>
        </w:rPr>
        <w:t>Л-114,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зарубежные аналоги.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В 1968 году макет новой «Чайки»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с первым прототипом будущей «Волги» ГАЗ-3102 </w:t>
      </w:r>
      <w:r w:rsidR="003359D1" w:rsidRPr="003359D1">
        <w:rPr>
          <w:rFonts w:ascii="Times New Roman" w:hAnsi="Times New Roman" w:cs="Times New Roman"/>
          <w:sz w:val="24"/>
          <w:szCs w:val="24"/>
        </w:rPr>
        <w:lastRenderedPageBreak/>
        <w:t>обсуждался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художественно-конструкторского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КЭО (Конструкторско-экспериментального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 xml:space="preserve">отдела) </w:t>
      </w:r>
      <w:proofErr w:type="spellStart"/>
      <w:r w:rsidR="003359D1" w:rsidRPr="003359D1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3359D1" w:rsidRPr="003359D1">
        <w:rPr>
          <w:rFonts w:ascii="Times New Roman" w:hAnsi="Times New Roman" w:cs="Times New Roman"/>
          <w:sz w:val="24"/>
          <w:szCs w:val="24"/>
        </w:rPr>
        <w:t>, а в 1969 году проект был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утвержден макетной комиссией. Опытные образцы подвергли стендовым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и дорожным испытаниям. Поскольку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лабораторная диагностика тех лет была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3359D1" w:rsidRPr="003359D1">
        <w:rPr>
          <w:rFonts w:ascii="Times New Roman" w:hAnsi="Times New Roman" w:cs="Times New Roman"/>
          <w:sz w:val="24"/>
          <w:szCs w:val="24"/>
        </w:rPr>
        <w:t>несовершенной, львиная доля просчетов и слабых мест выявлялась в полевых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условиях на Дмитровском полигоне и в ходе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«экстремального» пробега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по дорогам Крыма и Кавказа. Через год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напряженной работы над ошибками, наконец, были созданы прототипы третьей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серии формата «сделано как надо». Летом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 xml:space="preserve">1973 года </w:t>
      </w:r>
      <w:proofErr w:type="spellStart"/>
      <w:r w:rsidR="004A5A26" w:rsidRPr="004A5A26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="004A5A26" w:rsidRPr="004A5A26">
        <w:rPr>
          <w:rFonts w:ascii="Times New Roman" w:hAnsi="Times New Roman" w:cs="Times New Roman"/>
          <w:sz w:val="24"/>
          <w:szCs w:val="24"/>
        </w:rPr>
        <w:t xml:space="preserve"> образцы вновь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отправились в испытательный крымско-кавказский пробег, но на сей раз испытания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были уже официальными приемочными.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По их результатам государственная комиссия рекомендовала ГАЗ-14 к производству.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С момента начала работы над новой «Чайкой» в КЭО ГАЗ было построено в общей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сложности восемь опытных прототипов,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>причем последний из них, по словам</w:t>
      </w:r>
      <w:r w:rsidR="004A5A26">
        <w:rPr>
          <w:rFonts w:ascii="Times New Roman" w:hAnsi="Times New Roman" w:cs="Times New Roman"/>
          <w:sz w:val="24"/>
          <w:szCs w:val="24"/>
        </w:rPr>
        <w:t xml:space="preserve"> </w:t>
      </w:r>
      <w:r w:rsidR="004A5A26" w:rsidRPr="004A5A26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4A5A26" w:rsidRPr="004A5A26">
        <w:rPr>
          <w:rFonts w:ascii="Times New Roman" w:hAnsi="Times New Roman" w:cs="Times New Roman"/>
          <w:sz w:val="24"/>
          <w:szCs w:val="24"/>
        </w:rPr>
        <w:t>Носакова</w:t>
      </w:r>
      <w:proofErr w:type="spellEnd"/>
      <w:r w:rsidR="004A5A26" w:rsidRPr="004A5A26">
        <w:rPr>
          <w:rFonts w:ascii="Times New Roman" w:hAnsi="Times New Roman" w:cs="Times New Roman"/>
          <w:sz w:val="24"/>
          <w:szCs w:val="24"/>
        </w:rPr>
        <w:t>, отличался от первого гораздо больше, чем первый от ГАЗ-13.</w:t>
      </w:r>
    </w:p>
    <w:p w:rsidR="00467492" w:rsidRPr="00467492" w:rsidRDefault="00467492" w:rsidP="004674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492">
        <w:rPr>
          <w:rFonts w:ascii="Times New Roman" w:hAnsi="Times New Roman" w:cs="Times New Roman"/>
          <w:b/>
          <w:sz w:val="24"/>
          <w:szCs w:val="24"/>
        </w:rPr>
        <w:t>Классика жанра</w:t>
      </w:r>
    </w:p>
    <w:p w:rsidR="00467492" w:rsidRPr="00467492" w:rsidRDefault="00467492" w:rsidP="0046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92">
        <w:rPr>
          <w:rFonts w:ascii="Times New Roman" w:hAnsi="Times New Roman" w:cs="Times New Roman"/>
          <w:sz w:val="24"/>
          <w:szCs w:val="24"/>
        </w:rPr>
        <w:t xml:space="preserve">К моменту начала производства конструкция ГАЗ-14 выглядела так.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Полунесущий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 xml:space="preserve"> кузов крепился к Х-образной хребтовой раме,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лежащей в основе всей «монументальной»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композиции. Автомобиль имел классическую компоновку, что позволило использовать академические решения основных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узлов. Так, схема подвесок, по сравнению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с ГАЗ-13, принципиально не изменилась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(передняя независимая, пружинная;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задняя зависимая,</w:t>
      </w:r>
      <w:r w:rsidR="007C610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рессорная), но была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усовершенствована. Благодаря этому почти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трехтонная машина славилась мягкостью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 плавностью хода.</w:t>
      </w:r>
    </w:p>
    <w:p w:rsidR="00467492" w:rsidRPr="00467492" w:rsidRDefault="00467492" w:rsidP="0046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Не претерпели принципиальных изменений ни рулевое управление с червячным механизмом и гидроусилителем,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ни тормозная система. Передние тормоза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остались дисковыми (правда, диски стали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вентилируемыми), задние барабанными.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Их гидравлический привод осуществлялся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двумя автономными контурами, каждый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из которых действовал на «свои» тормозные скобы обеих передних колес и одно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из задних. Сдвоенный главный тормозной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цилиндр оснащался центральным вакуумным усилителем, а каждый из рабочих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контуров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>.</w:t>
      </w:r>
    </w:p>
    <w:p w:rsidR="00467492" w:rsidRPr="00467492" w:rsidRDefault="00467492" w:rsidP="0046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Поскольку в техническом задании значилось улучшение динамических показателей, а разработка нового двигателя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планировалась, взялись за модернизацию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V-образной «восьмерки», прекрасно зарекомендовавшей себя на ГАЗ-13.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F95FBC">
        <w:rPr>
          <w:rFonts w:ascii="Times New Roman" w:hAnsi="Times New Roman" w:cs="Times New Roman"/>
          <w:sz w:val="24"/>
          <w:szCs w:val="24"/>
        </w:rPr>
        <w:t>2-</w:t>
      </w:r>
      <w:r w:rsidRPr="00467492">
        <w:rPr>
          <w:rFonts w:ascii="Times New Roman" w:hAnsi="Times New Roman" w:cs="Times New Roman"/>
          <w:sz w:val="24"/>
          <w:szCs w:val="24"/>
        </w:rPr>
        <w:t>арбюраторной системы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питания, изменения конструкции впускного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 выпускного коллекторов и фаз газораспределения мощность мотора выросла со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195 до 220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467492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467492">
        <w:rPr>
          <w:rFonts w:ascii="Times New Roman" w:hAnsi="Times New Roman" w:cs="Times New Roman"/>
          <w:sz w:val="24"/>
          <w:szCs w:val="24"/>
        </w:rPr>
        <w:t>„ а крутящий момент с 42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до 46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кгс.м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>. В результате потяжелевшая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на полтонны «Чайка» получилась значительно резвее. Максимальная скорость возросла со 160 до 175 км/ч, а время разгона</w:t>
      </w:r>
      <w:r w:rsidR="00F95FB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до 100 км/ч сократилось с 20 до 15 секунд.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В целях снижения шумности и увеличения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плавности работы двигателя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коленвал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 xml:space="preserve"> оснастили гасителем крутильных колебаний,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а толкатели клапанов сделали как на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зиловских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 xml:space="preserve"> лимузинах гидравлическими.</w:t>
      </w:r>
    </w:p>
    <w:p w:rsidR="00467492" w:rsidRPr="00467492" w:rsidRDefault="00467492" w:rsidP="00467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Гидромеханическую передачу, состоящую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из гидротрансформатора и планетарной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автоматической трехступенчатой КПП,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усовершенствовали: в частности, были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изменены передаточные числа первой, второй и задней передач. Кнопочная селекция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режима работы КПП уступила место более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привычной рычажной. Рычаг имел шесть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 xml:space="preserve">фиксированных положений: </w:t>
      </w:r>
      <w:proofErr w:type="spellStart"/>
      <w:r w:rsidRPr="00467492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467492">
        <w:rPr>
          <w:rFonts w:ascii="Times New Roman" w:hAnsi="Times New Roman" w:cs="Times New Roman"/>
          <w:sz w:val="24"/>
          <w:szCs w:val="24"/>
        </w:rPr>
        <w:t>,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движение, задний ход, первая передача, вторая передача (запрет включения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третьей), стоянка. Столитровый бензобак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467492">
        <w:rPr>
          <w:rFonts w:ascii="Times New Roman" w:hAnsi="Times New Roman" w:cs="Times New Roman"/>
          <w:sz w:val="24"/>
          <w:szCs w:val="24"/>
        </w:rPr>
        <w:t>располагался под полом багажника.</w:t>
      </w:r>
    </w:p>
    <w:p w:rsidR="007C610C" w:rsidRPr="007C610C" w:rsidRDefault="007C610C" w:rsidP="007C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92" w:rsidRPr="00467492">
        <w:rPr>
          <w:rFonts w:ascii="Times New Roman" w:hAnsi="Times New Roman" w:cs="Times New Roman"/>
          <w:sz w:val="24"/>
          <w:szCs w:val="24"/>
        </w:rPr>
        <w:t>Подлинным шедевром дизайнерской и инженерной мысли стал новый кузов. Станиславу Волкову удалось создать автомобиль,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92" w:rsidRPr="00467492">
        <w:rPr>
          <w:rFonts w:ascii="Times New Roman" w:hAnsi="Times New Roman" w:cs="Times New Roman"/>
          <w:sz w:val="24"/>
          <w:szCs w:val="24"/>
        </w:rPr>
        <w:t>в котором стремительность и динамичность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92" w:rsidRPr="00467492">
        <w:rPr>
          <w:rFonts w:ascii="Times New Roman" w:hAnsi="Times New Roman" w:cs="Times New Roman"/>
          <w:sz w:val="24"/>
          <w:szCs w:val="24"/>
        </w:rPr>
        <w:t>линий удивительным образом сочетались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92" w:rsidRPr="00467492">
        <w:rPr>
          <w:rFonts w:ascii="Times New Roman" w:hAnsi="Times New Roman" w:cs="Times New Roman"/>
          <w:sz w:val="24"/>
          <w:szCs w:val="24"/>
        </w:rPr>
        <w:t>с монументальностью и величием,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92" w:rsidRPr="00467492">
        <w:rPr>
          <w:rFonts w:ascii="Times New Roman" w:hAnsi="Times New Roman" w:cs="Times New Roman"/>
          <w:sz w:val="24"/>
          <w:szCs w:val="24"/>
        </w:rPr>
        <w:t>положенными машинам такого класса «по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протоколу». Хотя высота новой «Чайки»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уменьшилась почти на 10 см по сравнению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с ГАЗ-13, входить в салон было очень удобно: рамная конструкция позволила сделать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дверные проемы без порогов, и, кроме того,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посадка автомобиля стала ниже. Благодаря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понижению центра тяжести машина стала</w:t>
      </w:r>
      <w:r w:rsidR="00CB35CC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более устойчивой, улучшилась аэродинамика, сократился расход топлива.</w:t>
      </w:r>
    </w:p>
    <w:p w:rsidR="007C610C" w:rsidRPr="007C610C" w:rsidRDefault="00CB35CC" w:rsidP="007C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Рамная конструкция новой «Чайки» не обеспечивала должной безопасности за счет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 xml:space="preserve">создания зон </w:t>
      </w:r>
      <w:proofErr w:type="spellStart"/>
      <w:r w:rsidR="007C610C" w:rsidRPr="007C610C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="007C610C" w:rsidRPr="007C610C">
        <w:rPr>
          <w:rFonts w:ascii="Times New Roman" w:hAnsi="Times New Roman" w:cs="Times New Roman"/>
          <w:sz w:val="24"/>
          <w:szCs w:val="24"/>
        </w:rPr>
        <w:t>, но это не значит,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что конструкторы бросили пассажиров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на произвол судьбы: двери были оснащены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10C" w:rsidRPr="007C610C">
        <w:rPr>
          <w:rFonts w:ascii="Times New Roman" w:hAnsi="Times New Roman" w:cs="Times New Roman"/>
          <w:sz w:val="24"/>
          <w:szCs w:val="24"/>
        </w:rPr>
        <w:t>брусами</w:t>
      </w:r>
      <w:proofErr w:type="spellEnd"/>
      <w:r w:rsidR="007C610C" w:rsidRPr="007C610C">
        <w:rPr>
          <w:rFonts w:ascii="Times New Roman" w:hAnsi="Times New Roman" w:cs="Times New Roman"/>
          <w:sz w:val="24"/>
          <w:szCs w:val="24"/>
        </w:rPr>
        <w:t xml:space="preserve"> жесткости, а салон оборудован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инерционными ремнями безопасности.</w:t>
      </w:r>
    </w:p>
    <w:p w:rsidR="007C610C" w:rsidRPr="007C610C" w:rsidRDefault="007C610C" w:rsidP="007C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10C">
        <w:rPr>
          <w:rFonts w:ascii="Times New Roman" w:hAnsi="Times New Roman" w:cs="Times New Roman"/>
          <w:sz w:val="24"/>
          <w:szCs w:val="24"/>
        </w:rPr>
        <w:t>Кроме того, впервые в отечественной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практике автомобиль получил не только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передние, но и задние противотуманные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 xml:space="preserve">фонари, </w:t>
      </w:r>
      <w:proofErr w:type="spellStart"/>
      <w:r w:rsidRPr="007C610C">
        <w:rPr>
          <w:rFonts w:ascii="Times New Roman" w:hAnsi="Times New Roman" w:cs="Times New Roman"/>
          <w:sz w:val="24"/>
          <w:szCs w:val="24"/>
        </w:rPr>
        <w:t>фароочистители</w:t>
      </w:r>
      <w:proofErr w:type="spellEnd"/>
      <w:r w:rsidRPr="007C610C">
        <w:rPr>
          <w:rFonts w:ascii="Times New Roman" w:hAnsi="Times New Roman" w:cs="Times New Roman"/>
          <w:sz w:val="24"/>
          <w:szCs w:val="24"/>
        </w:rPr>
        <w:t xml:space="preserve"> струйного типа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и дворники, в неработающем положении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убирающиеся под кромку капота.</w:t>
      </w:r>
    </w:p>
    <w:p w:rsidR="007C610C" w:rsidRPr="007C610C" w:rsidRDefault="007C610C" w:rsidP="007C61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10C">
        <w:rPr>
          <w:rFonts w:ascii="Times New Roman" w:hAnsi="Times New Roman" w:cs="Times New Roman"/>
          <w:b/>
          <w:sz w:val="24"/>
          <w:szCs w:val="24"/>
        </w:rPr>
        <w:t>За тонированными стеклами</w:t>
      </w:r>
    </w:p>
    <w:p w:rsidR="007C610C" w:rsidRPr="007C610C" w:rsidRDefault="00434AD9" w:rsidP="007C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Интерьер новой «Чайки» также разрабатывал Станислав Волков. Салон получился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стильным и гармоничным. Сиденья и большая часть кузовных панелей обивались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охристо-бежевым или серо-зеленым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велюром. Солидности салону придавало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умеренное использование вставок, декорированных под шпон дорогих пород дерева.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0C" w:rsidRPr="007C610C">
        <w:rPr>
          <w:rFonts w:ascii="Times New Roman" w:hAnsi="Times New Roman" w:cs="Times New Roman"/>
          <w:sz w:val="24"/>
          <w:szCs w:val="24"/>
        </w:rPr>
        <w:t>Хромированных элементов было немного.</w:t>
      </w:r>
    </w:p>
    <w:p w:rsidR="00563B8F" w:rsidRPr="00563B8F" w:rsidRDefault="007C610C" w:rsidP="0056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10C"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gramStart"/>
      <w:r w:rsidRPr="007C610C">
        <w:rPr>
          <w:rFonts w:ascii="Times New Roman" w:hAnsi="Times New Roman" w:cs="Times New Roman"/>
          <w:sz w:val="24"/>
          <w:szCs w:val="24"/>
        </w:rPr>
        <w:t>правительственных</w:t>
      </w:r>
      <w:proofErr w:type="gramEnd"/>
      <w:r w:rsidRPr="007C6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10C">
        <w:rPr>
          <w:rFonts w:ascii="Times New Roman" w:hAnsi="Times New Roman" w:cs="Times New Roman"/>
          <w:sz w:val="24"/>
          <w:szCs w:val="24"/>
        </w:rPr>
        <w:t>З</w:t>
      </w:r>
      <w:r w:rsidR="00862965">
        <w:rPr>
          <w:rFonts w:ascii="Times New Roman" w:hAnsi="Times New Roman" w:cs="Times New Roman"/>
          <w:sz w:val="24"/>
          <w:szCs w:val="24"/>
        </w:rPr>
        <w:t>и</w:t>
      </w:r>
      <w:r w:rsidRPr="007C610C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Pr="007C610C">
        <w:rPr>
          <w:rFonts w:ascii="Times New Roman" w:hAnsi="Times New Roman" w:cs="Times New Roman"/>
          <w:sz w:val="24"/>
          <w:szCs w:val="24"/>
        </w:rPr>
        <w:t>,</w:t>
      </w:r>
      <w:r w:rsidR="00434AD9">
        <w:rPr>
          <w:rFonts w:ascii="Times New Roman" w:hAnsi="Times New Roman" w:cs="Times New Roman"/>
          <w:sz w:val="24"/>
          <w:szCs w:val="24"/>
        </w:rPr>
        <w:t xml:space="preserve"> </w:t>
      </w:r>
      <w:r w:rsidRPr="007C610C">
        <w:rPr>
          <w:rFonts w:ascii="Times New Roman" w:hAnsi="Times New Roman" w:cs="Times New Roman"/>
          <w:sz w:val="24"/>
          <w:szCs w:val="24"/>
        </w:rPr>
        <w:t>передние сиденья имели достаточно</w:t>
      </w:r>
      <w:r w:rsidR="00563B8F"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широкий диапазон регулировки, в том числе и по высоте, а вот пассажиры заднего</w:t>
      </w:r>
      <w:r w:rsidR="00563B8F"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дивана вынуждены были довольствоваться</w:t>
      </w:r>
      <w:r w:rsidR="00563B8F"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лишь регулируемыми по высоте и наклону</w:t>
      </w:r>
      <w:r w:rsidR="00563B8F"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подголовниками и выдвижным центральным подлокотником.</w:t>
      </w:r>
    </w:p>
    <w:p w:rsidR="00563B8F" w:rsidRPr="00563B8F" w:rsidRDefault="00563B8F" w:rsidP="0056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Для поддержания микроклимата салон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 xml:space="preserve">оборудован двумя эффективными </w:t>
      </w:r>
      <w:proofErr w:type="spellStart"/>
      <w:r w:rsidRPr="00563B8F">
        <w:rPr>
          <w:rFonts w:ascii="Times New Roman" w:hAnsi="Times New Roman" w:cs="Times New Roman"/>
          <w:sz w:val="24"/>
          <w:szCs w:val="24"/>
        </w:rPr>
        <w:t>отопителями</w:t>
      </w:r>
      <w:proofErr w:type="spellEnd"/>
      <w:r w:rsidRPr="00563B8F">
        <w:rPr>
          <w:rFonts w:ascii="Times New Roman" w:hAnsi="Times New Roman" w:cs="Times New Roman"/>
          <w:sz w:val="24"/>
          <w:szCs w:val="24"/>
        </w:rPr>
        <w:t xml:space="preserve"> (при -25</w:t>
      </w:r>
      <w:proofErr w:type="gramStart"/>
      <w:r w:rsidRPr="00563B8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563B8F">
        <w:rPr>
          <w:rFonts w:ascii="Times New Roman" w:hAnsi="Times New Roman" w:cs="Times New Roman"/>
          <w:sz w:val="24"/>
          <w:szCs w:val="24"/>
        </w:rPr>
        <w:t xml:space="preserve"> на улице салон прогревался до +25 °С за 10 минут) и японским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кондиционером. Поскольку кондиционер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располагался в багажнике за спинкой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заднего сиденья, в машине не 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обустраивать никаких специальных воздуховодов. «Сливки» от работы кондиционера снимали высокопоставленные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пассажиры, а водителю доставалось... то,</w:t>
      </w:r>
      <w:r w:rsidR="002B73F3"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что оставалось.</w:t>
      </w:r>
    </w:p>
    <w:p w:rsidR="00563B8F" w:rsidRPr="00563B8F" w:rsidRDefault="002B73F3" w:rsidP="0056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Подобным образом была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 xml:space="preserve">и работа аудиосистемы. Хотя стереофонический радиоприемник VEF </w:t>
      </w:r>
      <w:proofErr w:type="spellStart"/>
      <w:r w:rsidR="00563B8F" w:rsidRPr="00563B8F">
        <w:rPr>
          <w:rFonts w:ascii="Times New Roman" w:hAnsi="Times New Roman" w:cs="Times New Roman"/>
          <w:sz w:val="24"/>
          <w:szCs w:val="24"/>
        </w:rPr>
        <w:t>Radiotehnika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 xml:space="preserve">RRR и кассетный магнитофон </w:t>
      </w:r>
      <w:proofErr w:type="spellStart"/>
      <w:r w:rsidR="00563B8F" w:rsidRPr="00563B8F">
        <w:rPr>
          <w:rFonts w:ascii="Times New Roman" w:hAnsi="Times New Roman" w:cs="Times New Roman"/>
          <w:sz w:val="24"/>
          <w:szCs w:val="24"/>
        </w:rPr>
        <w:t>Vilma</w:t>
      </w:r>
      <w:proofErr w:type="spellEnd"/>
      <w:r w:rsidR="00563B8F" w:rsidRPr="00563B8F">
        <w:rPr>
          <w:rFonts w:ascii="Times New Roman" w:hAnsi="Times New Roman" w:cs="Times New Roman"/>
          <w:sz w:val="24"/>
          <w:szCs w:val="24"/>
        </w:rPr>
        <w:t xml:space="preserve"> располагались на центральной консоли рядом с водителем, основное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аудиосистемой осуществлялось с пульта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в подлокотнике заднего дивана.</w:t>
      </w:r>
    </w:p>
    <w:p w:rsidR="00563B8F" w:rsidRPr="00563B8F" w:rsidRDefault="00563B8F" w:rsidP="0056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3B8F">
        <w:rPr>
          <w:rFonts w:ascii="Times New Roman" w:hAnsi="Times New Roman" w:cs="Times New Roman"/>
          <w:sz w:val="24"/>
          <w:szCs w:val="24"/>
        </w:rPr>
        <w:t>Разу</w:t>
      </w:r>
      <w:r w:rsidR="002B73F3">
        <w:rPr>
          <w:rFonts w:ascii="Times New Roman" w:hAnsi="Times New Roman" w:cs="Times New Roman"/>
          <w:sz w:val="24"/>
          <w:szCs w:val="24"/>
        </w:rPr>
        <w:t xml:space="preserve">меется, </w:t>
      </w:r>
      <w:proofErr w:type="gramStart"/>
      <w:r w:rsidR="002B73F3">
        <w:rPr>
          <w:rFonts w:ascii="Times New Roman" w:hAnsi="Times New Roman" w:cs="Times New Roman"/>
          <w:sz w:val="24"/>
          <w:szCs w:val="24"/>
        </w:rPr>
        <w:t>стеклоподъемники</w:t>
      </w:r>
      <w:proofErr w:type="gramEnd"/>
      <w:r w:rsidR="002B73F3">
        <w:rPr>
          <w:rFonts w:ascii="Times New Roman" w:hAnsi="Times New Roman" w:cs="Times New Roman"/>
          <w:sz w:val="24"/>
          <w:szCs w:val="24"/>
        </w:rPr>
        <w:t xml:space="preserve"> и меха</w:t>
      </w:r>
      <w:r w:rsidRPr="00563B8F">
        <w:rPr>
          <w:rFonts w:ascii="Times New Roman" w:hAnsi="Times New Roman" w:cs="Times New Roman"/>
          <w:sz w:val="24"/>
          <w:szCs w:val="24"/>
        </w:rPr>
        <w:t>низм выдвижения антенны были электрическими; водитель мог использовать</w:t>
      </w:r>
      <w:r w:rsidR="002B73F3"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центральную блокировку замков. Салон</w:t>
      </w:r>
      <w:r w:rsidR="002B73F3"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 xml:space="preserve">был буквально нашпигован всевозможными гаджетами, для обеспечения </w:t>
      </w:r>
      <w:proofErr w:type="gramStart"/>
      <w:r w:rsidRPr="00563B8F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2B73F3"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которых понадобилось в общей сложности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563B8F">
        <w:rPr>
          <w:rFonts w:ascii="Times New Roman" w:hAnsi="Times New Roman" w:cs="Times New Roman"/>
          <w:sz w:val="24"/>
          <w:szCs w:val="24"/>
        </w:rPr>
        <w:t>17 электродвигателей!</w:t>
      </w:r>
    </w:p>
    <w:p w:rsidR="00467492" w:rsidRDefault="002B73F3" w:rsidP="00563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Обилие электроники привело к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под капотом второго аккумулятора,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 xml:space="preserve">впоследствии породило миф о дублировании (как на правительственных </w:t>
      </w:r>
      <w:proofErr w:type="spellStart"/>
      <w:r w:rsidR="00563B8F" w:rsidRPr="00563B8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3B8F" w:rsidRPr="00563B8F">
        <w:rPr>
          <w:rFonts w:ascii="Times New Roman" w:hAnsi="Times New Roman" w:cs="Times New Roman"/>
          <w:sz w:val="24"/>
          <w:szCs w:val="24"/>
        </w:rPr>
        <w:t>Лах</w:t>
      </w:r>
      <w:proofErr w:type="spellEnd"/>
      <w:r w:rsidR="00563B8F" w:rsidRPr="00563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системы зажигания, хотя на самом 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«Чайка» этой опции не имела.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Стоит отметить, что вся эта роскошь скрывалась за тонированными стеклами ветровым и задним, при этом ветровое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8F" w:rsidRPr="00563B8F">
        <w:rPr>
          <w:rFonts w:ascii="Times New Roman" w:hAnsi="Times New Roman" w:cs="Times New Roman"/>
          <w:sz w:val="24"/>
          <w:szCs w:val="24"/>
        </w:rPr>
        <w:t>дополнительно затемнено в верхней части.</w:t>
      </w:r>
    </w:p>
    <w:p w:rsidR="008B2988" w:rsidRPr="008B2988" w:rsidRDefault="008B2988" w:rsidP="008B29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988">
        <w:rPr>
          <w:rFonts w:ascii="Times New Roman" w:hAnsi="Times New Roman" w:cs="Times New Roman"/>
          <w:b/>
          <w:sz w:val="24"/>
          <w:szCs w:val="24"/>
        </w:rPr>
        <w:t>Под пресс!</w:t>
      </w:r>
    </w:p>
    <w:p w:rsidR="008B2988" w:rsidRPr="008B2988" w:rsidRDefault="008B2988" w:rsidP="008B2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Между началом работы над новой «Чайкой» и запуском в производство первых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промышленных образцов прошло несколько лет. В первой половине 70-х годов Горьковский автозавод осваивал производство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базового грузовика ГАЗ-52-04, пришедшего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на смену ГАЗ-51А, а в уготованной ГАЗ-14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номенклатурной нише пытался утвердиться негласный конкурент новой «Чайки»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988">
        <w:rPr>
          <w:rFonts w:ascii="Times New Roman" w:hAnsi="Times New Roman" w:cs="Times New Roman"/>
          <w:sz w:val="24"/>
          <w:szCs w:val="24"/>
        </w:rPr>
        <w:t xml:space="preserve">Л-117. Однако </w:t>
      </w:r>
      <w:proofErr w:type="spellStart"/>
      <w:r w:rsidRPr="008B2988">
        <w:rPr>
          <w:rFonts w:ascii="Times New Roman" w:hAnsi="Times New Roman" w:cs="Times New Roman"/>
          <w:sz w:val="24"/>
          <w:szCs w:val="24"/>
        </w:rPr>
        <w:t>З</w:t>
      </w:r>
      <w:r w:rsidR="00145676">
        <w:rPr>
          <w:rFonts w:ascii="Times New Roman" w:hAnsi="Times New Roman" w:cs="Times New Roman"/>
          <w:sz w:val="24"/>
          <w:szCs w:val="24"/>
        </w:rPr>
        <w:t>и</w:t>
      </w:r>
      <w:r w:rsidRPr="008B298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B2988">
        <w:rPr>
          <w:rFonts w:ascii="Times New Roman" w:hAnsi="Times New Roman" w:cs="Times New Roman"/>
          <w:sz w:val="24"/>
          <w:szCs w:val="24"/>
        </w:rPr>
        <w:t xml:space="preserve"> был слишком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и официозен, что противоречило существующей негласной «табели о рангах».</w:t>
      </w:r>
    </w:p>
    <w:p w:rsidR="008B2988" w:rsidRPr="008B2988" w:rsidRDefault="008B2988" w:rsidP="008B2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Биография новой «Чайки» с самого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складывалась довольно причудливо, в отличие от ГАЗ-13, много лет верой и правдой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служившего «слугам народа». ГАЗ-14 с символичным заводским номером «1» решили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преподнести в подарок главе государства:</w:t>
      </w:r>
      <w:r w:rsidR="005B1A61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19 декабря 1976 года страна готовилась отмечать 70-летие Леонида Ильича Брежнева.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Новые «Чайки» планировалось окрашивать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только в черный цвет, но для юбиляра намеревались сделать исключение. По воспоминаниям В.Н.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988">
        <w:rPr>
          <w:rFonts w:ascii="Times New Roman" w:hAnsi="Times New Roman" w:cs="Times New Roman"/>
          <w:sz w:val="24"/>
          <w:szCs w:val="24"/>
        </w:rPr>
        <w:t>Носакова</w:t>
      </w:r>
      <w:proofErr w:type="spellEnd"/>
      <w:r w:rsidRPr="008B2988">
        <w:rPr>
          <w:rFonts w:ascii="Times New Roman" w:hAnsi="Times New Roman" w:cs="Times New Roman"/>
          <w:sz w:val="24"/>
          <w:szCs w:val="24"/>
        </w:rPr>
        <w:t>, для наглядности на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 xml:space="preserve">завод из Москвы </w:t>
      </w:r>
      <w:proofErr w:type="gramStart"/>
      <w:r w:rsidRPr="008B2988">
        <w:rPr>
          <w:rFonts w:ascii="Times New Roman" w:hAnsi="Times New Roman" w:cs="Times New Roman"/>
          <w:sz w:val="24"/>
          <w:szCs w:val="24"/>
        </w:rPr>
        <w:t>прислали темно-вишневую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авторучку именно такой цвет предстояло</w:t>
      </w:r>
      <w:proofErr w:type="gramEnd"/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подобрать и воспроизвести для покраски кузова подарочного автомобиля. Так и сделали. Однако высокопоставленные «приемщики», которым продемонстрировали готовую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машину, посчитали эксклюзивную «Чайку»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 xml:space="preserve">слишком </w:t>
      </w:r>
      <w:proofErr w:type="gramStart"/>
      <w:r w:rsidRPr="008B2988">
        <w:rPr>
          <w:rFonts w:ascii="Times New Roman" w:hAnsi="Times New Roman" w:cs="Times New Roman"/>
          <w:sz w:val="24"/>
          <w:szCs w:val="24"/>
        </w:rPr>
        <w:t>светлой</w:t>
      </w:r>
      <w:proofErr w:type="gramEnd"/>
      <w:r w:rsidRPr="008B2988">
        <w:rPr>
          <w:rFonts w:ascii="Times New Roman" w:hAnsi="Times New Roman" w:cs="Times New Roman"/>
          <w:sz w:val="24"/>
          <w:szCs w:val="24"/>
        </w:rPr>
        <w:t>. Подарок вождю пришлось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перекрашивать. По словам конструктора,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смерти Брежнева и расформирова</w:t>
      </w:r>
      <w:r w:rsidRPr="008B2988">
        <w:rPr>
          <w:rFonts w:ascii="Times New Roman" w:hAnsi="Times New Roman" w:cs="Times New Roman"/>
          <w:sz w:val="24"/>
          <w:szCs w:val="24"/>
        </w:rPr>
        <w:t>ния его коллекции автомобилей вишневая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«Чайка» оказалась в гараже Калининской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областной администрации. Дальнейшая</w:t>
      </w:r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Pr="008B2988">
        <w:rPr>
          <w:rFonts w:ascii="Times New Roman" w:hAnsi="Times New Roman" w:cs="Times New Roman"/>
          <w:sz w:val="24"/>
          <w:szCs w:val="24"/>
        </w:rPr>
        <w:t>судьба этой машины неизвестна.</w:t>
      </w:r>
    </w:p>
    <w:p w:rsidR="008B2988" w:rsidRPr="008B2988" w:rsidRDefault="00A8265C" w:rsidP="008B2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На поток производство новых «Чаек»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поставлено лишь в 1977-м. В год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машин собирали около сотни. При этом параллельно вплоть до 1981 года продолжался и выпуск «Чаек» предыдущего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поколения.</w:t>
      </w:r>
    </w:p>
    <w:p w:rsidR="00145676" w:rsidRPr="00145676" w:rsidRDefault="00145676" w:rsidP="0014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Блюстители субординации решили,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новая «Чайка» слишком большая и шикарная для чиновников «среднего руки».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 xml:space="preserve">Раз ГАЗ-14 по классу и габаритам приблизился </w:t>
      </w:r>
      <w:proofErr w:type="gramStart"/>
      <w:r w:rsidR="008B2988" w:rsidRPr="008B29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265C"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 xml:space="preserve">правительственным </w:t>
      </w:r>
      <w:proofErr w:type="spellStart"/>
      <w:r w:rsidR="008B2988" w:rsidRPr="008B298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2988" w:rsidRPr="008B2988">
        <w:rPr>
          <w:rFonts w:ascii="Times New Roman" w:hAnsi="Times New Roman" w:cs="Times New Roman"/>
          <w:sz w:val="24"/>
          <w:szCs w:val="24"/>
        </w:rPr>
        <w:t>Лам</w:t>
      </w:r>
      <w:proofErr w:type="spellEnd"/>
      <w:r w:rsidR="008B2988" w:rsidRPr="008B2988">
        <w:rPr>
          <w:rFonts w:ascii="Times New Roman" w:hAnsi="Times New Roman" w:cs="Times New Roman"/>
          <w:sz w:val="24"/>
          <w:szCs w:val="24"/>
        </w:rPr>
        <w:t>, значит,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и право на него имеют номенклатурные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988" w:rsidRPr="008B2988">
        <w:rPr>
          <w:rFonts w:ascii="Times New Roman" w:hAnsi="Times New Roman" w:cs="Times New Roman"/>
          <w:sz w:val="24"/>
          <w:szCs w:val="24"/>
        </w:rPr>
        <w:t>работники не ниже министерского уровня.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И большую часть тех, кому по статусу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полагалось ездить на ГАЗ-13, «унизили»,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пересадив в служебные «Волги».</w:t>
      </w:r>
    </w:p>
    <w:p w:rsidR="00145676" w:rsidRPr="00145676" w:rsidRDefault="00145676" w:rsidP="0014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В конце 80-х, в самый разгар перестройки,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Михаил Горбачев, начавший борьбу с привилегиями партийных работников и государственных служащих, в величественном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 xml:space="preserve">черном автомобиле </w:t>
      </w:r>
      <w:r w:rsidRPr="00145676">
        <w:rPr>
          <w:rFonts w:ascii="Times New Roman" w:hAnsi="Times New Roman" w:cs="Times New Roman"/>
          <w:sz w:val="24"/>
          <w:szCs w:val="24"/>
        </w:rPr>
        <w:lastRenderedPageBreak/>
        <w:t>усмотрел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социальной несправедливости. Чиновники, «утопавшие в роскоши», в приказном</w:t>
      </w:r>
      <w:r w:rsidR="00862965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порядке были пересажены на автомобили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676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145676">
        <w:rPr>
          <w:rFonts w:ascii="Times New Roman" w:hAnsi="Times New Roman" w:cs="Times New Roman"/>
          <w:sz w:val="24"/>
          <w:szCs w:val="24"/>
        </w:rPr>
        <w:t>, а производство ГАЗ-14 прекращено.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Последняя «Чайка» сошла со «стапелей» Горьковского автозавода 24 декабря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1988 года.</w:t>
      </w:r>
    </w:p>
    <w:p w:rsidR="00145676" w:rsidRPr="00145676" w:rsidRDefault="00145676" w:rsidP="0014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Решив окончательно вычеркнуть ГАЗ-14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из памяти народа, Горбачев приказал уничтожить необходимое для производства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«Чайки» технологическое оборудование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и техническую документацию. Под пресс</w:t>
      </w:r>
      <w:r w:rsidR="00386971"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пошли даже формы для сувенирных масштабных моделей «Чайки».</w:t>
      </w:r>
    </w:p>
    <w:p w:rsidR="008B2988" w:rsidRDefault="00145676" w:rsidP="0014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676">
        <w:rPr>
          <w:rFonts w:ascii="Times New Roman" w:hAnsi="Times New Roman" w:cs="Times New Roman"/>
          <w:sz w:val="24"/>
          <w:szCs w:val="24"/>
        </w:rPr>
        <w:t>«Прерванный полет» иначе не назовешь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историю одного из самых удачных представительских автомобилей, когда-либо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676">
        <w:rPr>
          <w:rFonts w:ascii="Times New Roman" w:hAnsi="Times New Roman" w:cs="Times New Roman"/>
          <w:sz w:val="24"/>
          <w:szCs w:val="24"/>
        </w:rPr>
        <w:t>выпускавшихся в СССР.</w:t>
      </w:r>
    </w:p>
    <w:p w:rsidR="0029232A" w:rsidRPr="0029232A" w:rsidRDefault="0029232A" w:rsidP="00292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32A">
        <w:rPr>
          <w:rFonts w:ascii="Times New Roman" w:hAnsi="Times New Roman" w:cs="Times New Roman"/>
          <w:sz w:val="24"/>
          <w:szCs w:val="24"/>
        </w:rPr>
        <w:t>На базе ГАЗ-14 созданы лишь 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232A">
        <w:rPr>
          <w:rFonts w:ascii="Times New Roman" w:hAnsi="Times New Roman" w:cs="Times New Roman"/>
          <w:sz w:val="24"/>
          <w:szCs w:val="24"/>
        </w:rPr>
        <w:t>е модификации: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32A">
        <w:rPr>
          <w:rFonts w:ascii="Times New Roman" w:hAnsi="Times New Roman" w:cs="Times New Roman"/>
          <w:sz w:val="24"/>
          <w:szCs w:val="24"/>
        </w:rPr>
        <w:t xml:space="preserve">кабриолет ГАЗ-14-05 для Военных парадов </w:t>
      </w:r>
    </w:p>
    <w:p w:rsidR="0029232A" w:rsidRPr="005636BC" w:rsidRDefault="0029232A" w:rsidP="00292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32A">
        <w:rPr>
          <w:rFonts w:ascii="Times New Roman" w:hAnsi="Times New Roman" w:cs="Times New Roman"/>
          <w:sz w:val="24"/>
          <w:szCs w:val="24"/>
        </w:rPr>
        <w:t>и универсал ГАЗ-РАФ-3920 с медицинским оборудованием для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9232A">
        <w:rPr>
          <w:rFonts w:ascii="Times New Roman" w:hAnsi="Times New Roman" w:cs="Times New Roman"/>
          <w:sz w:val="24"/>
          <w:szCs w:val="24"/>
        </w:rPr>
        <w:t>ысших партийных чиновников.</w:t>
      </w:r>
    </w:p>
    <w:sectPr w:rsidR="0029232A" w:rsidRPr="005636BC" w:rsidSect="002C39D4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9"/>
    <w:rsid w:val="000E5ABB"/>
    <w:rsid w:val="00145676"/>
    <w:rsid w:val="0029232A"/>
    <w:rsid w:val="002B73F3"/>
    <w:rsid w:val="002C39D4"/>
    <w:rsid w:val="003359D1"/>
    <w:rsid w:val="00386971"/>
    <w:rsid w:val="00434AD9"/>
    <w:rsid w:val="00467492"/>
    <w:rsid w:val="004A5A26"/>
    <w:rsid w:val="0052150E"/>
    <w:rsid w:val="005636BC"/>
    <w:rsid w:val="00563B8F"/>
    <w:rsid w:val="005B1A61"/>
    <w:rsid w:val="005D4568"/>
    <w:rsid w:val="006E56D4"/>
    <w:rsid w:val="007C610C"/>
    <w:rsid w:val="00810696"/>
    <w:rsid w:val="00862965"/>
    <w:rsid w:val="008B2988"/>
    <w:rsid w:val="009C0649"/>
    <w:rsid w:val="00A8265C"/>
    <w:rsid w:val="00BE42BA"/>
    <w:rsid w:val="00CB35CC"/>
    <w:rsid w:val="00E84DB2"/>
    <w:rsid w:val="00F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2021-11-20T05:36:00Z</dcterms:created>
  <dcterms:modified xsi:type="dcterms:W3CDTF">2021-11-20T09:41:00Z</dcterms:modified>
</cp:coreProperties>
</file>